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214" w:type="dxa"/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xmlns:wp14="http://schemas.microsoft.com/office/word/2010/wordml" w:rsidRPr="00D56523" w:rsidR="00ED089A" w:rsidTr="7CA0203F" w14:paraId="4E6DB2D5" wp14:textId="77777777">
        <w:trPr>
          <w:trHeight w:val="540"/>
        </w:trPr>
        <w:tc>
          <w:tcPr>
            <w:tcW w:w="100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0C0C0"/>
            <w:tcMar/>
          </w:tcPr>
          <w:p w:rsidRPr="00D56523" w:rsidR="00ED089A" w:rsidP="7CA0203F" w:rsidRDefault="00C97571" w14:paraId="037FFB75" wp14:textId="2EDC2ACE">
            <w:pPr>
              <w:pStyle w:val="Ttulo1"/>
              <w:snapToGrid w:val="0"/>
              <w:spacing w:before="180" w:after="18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7CA0203F" w:rsidR="7CA0203F">
              <w:rPr>
                <w:rFonts w:ascii="Arial" w:hAnsi="Arial" w:cs="Arial"/>
                <w:sz w:val="18"/>
                <w:szCs w:val="18"/>
                <w:lang w:val="pt-BR"/>
              </w:rPr>
              <w:t>Cadastro de Participante Externo</w:t>
            </w:r>
          </w:p>
        </w:tc>
      </w:tr>
    </w:tbl>
    <w:p xmlns:wp14="http://schemas.microsoft.com/office/word/2010/wordml" w:rsidRPr="009C60DB" w:rsidR="00687039" w:rsidP="00ED089A" w:rsidRDefault="00687039" w14:paraId="672A6659" wp14:textId="77777777">
      <w:pPr>
        <w:rPr>
          <w:rFonts w:ascii="Arial" w:hAnsi="Arial" w:cs="Arial"/>
          <w:sz w:val="16"/>
          <w:szCs w:val="16"/>
        </w:rPr>
      </w:pPr>
    </w:p>
    <w:tbl>
      <w:tblPr>
        <w:tblW w:w="10078" w:type="dxa"/>
        <w:tblInd w:w="-17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078"/>
      </w:tblGrid>
      <w:tr xmlns:wp14="http://schemas.microsoft.com/office/word/2010/wordml" w:rsidRPr="00B41D94" w:rsidR="002B18E8" w:rsidTr="7CA0203F" w14:paraId="3CD77DF2" wp14:textId="77777777">
        <w:trPr>
          <w:cantSplit/>
          <w:trHeight w:val="435"/>
        </w:trPr>
        <w:tc>
          <w:tcPr>
            <w:tcW w:w="10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41D94" w:rsidR="002B18E8" w:rsidP="7CA0203F" w:rsidRDefault="002B18E8" w14:paraId="0B0B60EE" wp14:textId="7B59D43A">
            <w:pPr>
              <w:snapToGrid w:val="0"/>
              <w:spacing w:before="120" w:after="120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7CA0203F" w:rsidR="7CA0203F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1. IDENTIFICAÇÃO</w:t>
            </w:r>
          </w:p>
        </w:tc>
      </w:tr>
      <w:tr w:rsidR="7CA0203F" w:rsidTr="7CA0203F" w14:paraId="187FBC2B">
        <w:trPr>
          <w:trHeight w:val="390"/>
        </w:trPr>
        <w:tblPrEx>
          <w:tblCellMar>
            <w:left w:w="70" w:type="dxa"/>
            <w:right w:w="70" w:type="dxa"/>
          </w:tblCellMar>
        </w:tblPrEx>
        <w:tc>
          <w:tcPr>
            <w:tcW w:w="10078" w:type="dxa"/>
            <w:tcBorders>
              <w:top w:val="nil"/>
              <w:left w:val="single" w:color="000000" w:themeColor="text1" w:sz="8" w:space="0"/>
              <w:bottom w:val="single" w:color="000000" w:themeColor="text1" w:sz="2" w:space="0"/>
              <w:right w:val="single" w:color="000000" w:themeColor="text1" w:sz="8"/>
            </w:tcBorders>
            <w:tcMar/>
          </w:tcPr>
          <w:p w:rsidR="7CA0203F" w:rsidP="7CA0203F" w:rsidRDefault="7CA0203F" w14:paraId="2F525E5A" w14:textId="07524BBA">
            <w:pPr>
              <w:pStyle w:val="Normal"/>
              <w:jc w:val="left"/>
              <w:rPr>
                <w:rFonts w:ascii="Arial" w:hAnsi="Arial" w:cs="Arial"/>
                <w:sz w:val="24"/>
                <w:szCs w:val="24"/>
              </w:rPr>
            </w:pPr>
            <w:r w:rsidRPr="7CA0203F" w:rsidR="7CA0203F">
              <w:rPr>
                <w:rFonts w:ascii="Arial" w:hAnsi="Arial" w:cs="Arial"/>
                <w:sz w:val="24"/>
                <w:szCs w:val="24"/>
              </w:rPr>
              <w:t xml:space="preserve">Estrangeiro (sim ou não)? </w:t>
            </w:r>
          </w:p>
        </w:tc>
      </w:tr>
      <w:tr xmlns:wp14="http://schemas.microsoft.com/office/word/2010/wordml" w:rsidRPr="004162F4" w:rsidR="002B18E8" w:rsidTr="7CA0203F" w14:paraId="60940AF5" wp14:textId="77777777">
        <w:tblPrEx>
          <w:tblCellMar>
            <w:left w:w="70" w:type="dxa"/>
            <w:right w:w="70" w:type="dxa"/>
          </w:tblCellMar>
        </w:tblPrEx>
        <w:trPr>
          <w:trHeight w:val="390"/>
        </w:trPr>
        <w:tc>
          <w:tcPr>
            <w:tcW w:w="10078" w:type="dxa"/>
            <w:tcBorders>
              <w:top w:val="nil"/>
              <w:left w:val="single" w:color="000000" w:themeColor="text1" w:sz="8" w:space="0"/>
              <w:bottom w:val="single" w:color="000000" w:themeColor="text1" w:sz="2" w:space="0"/>
              <w:right w:val="single" w:color="000000" w:themeColor="text1" w:sz="8"/>
            </w:tcBorders>
            <w:tcMar/>
          </w:tcPr>
          <w:p w:rsidR="7CA0203F" w:rsidP="7CA0203F" w:rsidRDefault="7CA0203F" w14:paraId="5DAB6C7B" w14:textId="1BB02630">
            <w:pPr>
              <w:spacing w:befor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7CA0203F" w:rsidR="7CA0203F">
              <w:rPr>
                <w:rFonts w:ascii="Arial" w:hAnsi="Arial" w:cs="Arial"/>
                <w:sz w:val="24"/>
                <w:szCs w:val="24"/>
              </w:rPr>
              <w:t>Nome completo (sem abreviações):</w:t>
            </w:r>
          </w:p>
        </w:tc>
      </w:tr>
      <w:tr xmlns:wp14="http://schemas.microsoft.com/office/word/2010/wordml" w:rsidRPr="004162F4" w:rsidR="002B18E8" w:rsidTr="7CA0203F" w14:paraId="64C0E43F" wp14:textId="77777777">
        <w:tblPrEx>
          <w:tblCellMar>
            <w:left w:w="70" w:type="dxa"/>
            <w:right w:w="70" w:type="dxa"/>
          </w:tblCellMar>
        </w:tblPrEx>
        <w:trPr>
          <w:trHeight w:val="375"/>
        </w:trPr>
        <w:tc>
          <w:tcPr>
            <w:tcW w:w="10078" w:type="dxa"/>
            <w:tcBorders>
              <w:top w:val="single" w:color="000000" w:themeColor="text1" w:sz="2" w:space="0"/>
              <w:left w:val="single" w:color="auto" w:sz="4" w:space="0"/>
              <w:bottom w:val="single" w:color="000000" w:themeColor="text1" w:sz="2" w:space="0"/>
              <w:right w:val="single" w:color="000000" w:themeColor="text1" w:sz="8" w:space="0"/>
            </w:tcBorders>
            <w:tcMar/>
          </w:tcPr>
          <w:p w:rsidR="7CA0203F" w:rsidP="7CA0203F" w:rsidRDefault="7CA0203F" w14:paraId="7B233F85" w14:textId="09D4D5D7">
            <w:pPr>
              <w:pStyle w:val="Normal"/>
              <w:spacing w:befor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7CA0203F" w:rsidR="7CA0203F">
              <w:rPr>
                <w:rFonts w:ascii="Arial" w:hAnsi="Arial" w:cs="Arial"/>
                <w:sz w:val="24"/>
                <w:szCs w:val="24"/>
              </w:rPr>
              <w:t>CPF ou Passaporte (se estrangeiro, informar número e país do documento):</w:t>
            </w:r>
          </w:p>
          <w:p w:rsidR="7CA0203F" w:rsidP="7CA0203F" w:rsidRDefault="7CA0203F" wp14:noSpellErr="1" w14:paraId="6A05A809">
            <w:pPr>
              <w:spacing w:before="1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CA0203F" w:rsidTr="7CA0203F" w14:paraId="68130C6E">
        <w:trPr>
          <w:trHeight w:val="375"/>
        </w:trPr>
        <w:tblPrEx>
          <w:tblCellMar>
            <w:left w:w="70" w:type="dxa"/>
            <w:right w:w="70" w:type="dxa"/>
          </w:tblCellMar>
        </w:tblPrEx>
        <w:tc>
          <w:tcPr>
            <w:tcW w:w="10078" w:type="dxa"/>
            <w:tcBorders>
              <w:top w:val="single" w:color="000000" w:themeColor="text1" w:sz="2" w:space="0"/>
              <w:left w:val="single" w:color="auto" w:sz="4" w:space="0"/>
              <w:bottom w:val="single" w:color="000000" w:themeColor="text1" w:sz="2" w:space="0"/>
              <w:right w:val="single" w:color="000000" w:themeColor="text1" w:sz="8" w:space="0"/>
            </w:tcBorders>
            <w:tcMar/>
          </w:tcPr>
          <w:p w:rsidR="7CA0203F" w:rsidP="7CA0203F" w:rsidRDefault="7CA0203F" w14:paraId="02B26CA3" w14:textId="7D4A43FC">
            <w:pPr>
              <w:pStyle w:val="Normal"/>
              <w:jc w:val="left"/>
              <w:rPr>
                <w:rFonts w:ascii="Arial" w:hAnsi="Arial" w:cs="Arial"/>
                <w:sz w:val="24"/>
                <w:szCs w:val="24"/>
              </w:rPr>
            </w:pPr>
            <w:r w:rsidRPr="7CA0203F" w:rsidR="7CA0203F">
              <w:rPr>
                <w:rFonts w:ascii="Arial" w:hAnsi="Arial" w:cs="Arial"/>
                <w:sz w:val="24"/>
                <w:szCs w:val="24"/>
              </w:rPr>
              <w:t>Data de Nascimento:</w:t>
            </w:r>
          </w:p>
        </w:tc>
      </w:tr>
      <w:tr w:rsidR="7CA0203F" w:rsidTr="7CA0203F" w14:paraId="062CE53F">
        <w:trPr>
          <w:trHeight w:val="375"/>
        </w:trPr>
        <w:tblPrEx>
          <w:tblCellMar>
            <w:left w:w="70" w:type="dxa"/>
            <w:right w:w="70" w:type="dxa"/>
          </w:tblCellMar>
        </w:tblPrEx>
        <w:tc>
          <w:tcPr>
            <w:tcW w:w="10078" w:type="dxa"/>
            <w:tcBorders>
              <w:top w:val="single" w:color="000000" w:themeColor="text1" w:sz="2" w:space="0"/>
              <w:left w:val="single" w:color="auto" w:sz="4" w:space="0"/>
              <w:bottom w:val="single" w:color="000000" w:themeColor="text1" w:sz="2" w:space="0"/>
              <w:right w:val="single" w:color="000000" w:themeColor="text1" w:sz="8" w:space="0"/>
            </w:tcBorders>
            <w:tcMar/>
          </w:tcPr>
          <w:p w:rsidR="7CA0203F" w:rsidP="7CA0203F" w:rsidRDefault="7CA0203F" w14:paraId="5C65AB10" w14:textId="1E650D52">
            <w:pPr>
              <w:pStyle w:val="Normal"/>
              <w:jc w:val="left"/>
              <w:rPr>
                <w:rFonts w:ascii="Arial" w:hAnsi="Arial" w:cs="Arial"/>
                <w:sz w:val="24"/>
                <w:szCs w:val="24"/>
              </w:rPr>
            </w:pPr>
            <w:r w:rsidRPr="7CA0203F" w:rsidR="7CA0203F">
              <w:rPr>
                <w:rFonts w:ascii="Arial" w:hAnsi="Arial" w:cs="Arial"/>
                <w:sz w:val="24"/>
                <w:szCs w:val="24"/>
              </w:rPr>
              <w:t xml:space="preserve">Sexo: </w:t>
            </w:r>
            <w:proofErr w:type="gramStart"/>
            <w:r w:rsidRPr="7CA0203F" w:rsidR="7CA0203F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 w:rsidRPr="7CA0203F" w:rsidR="7CA0203F">
              <w:rPr>
                <w:rFonts w:ascii="Arial" w:hAnsi="Arial" w:cs="Arial"/>
                <w:sz w:val="24"/>
                <w:szCs w:val="24"/>
              </w:rPr>
              <w:t xml:space="preserve"> Masculino   ( </w:t>
            </w:r>
            <w:proofErr w:type="gramStart"/>
            <w:r w:rsidRPr="7CA0203F" w:rsidR="7CA0203F">
              <w:rPr>
                <w:rFonts w:ascii="Arial" w:hAnsi="Arial" w:cs="Arial"/>
                <w:sz w:val="24"/>
                <w:szCs w:val="24"/>
              </w:rPr>
              <w:t xml:space="preserve">  )</w:t>
            </w:r>
            <w:proofErr w:type="gramEnd"/>
            <w:r w:rsidRPr="7CA0203F" w:rsidR="7CA0203F">
              <w:rPr>
                <w:rFonts w:ascii="Arial" w:hAnsi="Arial" w:cs="Arial"/>
                <w:sz w:val="24"/>
                <w:szCs w:val="24"/>
              </w:rPr>
              <w:t xml:space="preserve"> Feminino</w:t>
            </w:r>
            <w:proofErr w:type="gramStart"/>
            <w:r w:rsidRPr="7CA0203F" w:rsidR="7CA0203F">
              <w:rPr>
                <w:rFonts w:ascii="Arial" w:hAnsi="Arial" w:cs="Arial"/>
                <w:sz w:val="24"/>
                <w:szCs w:val="24"/>
              </w:rPr>
              <w:t xml:space="preserve">   (</w:t>
            </w:r>
            <w:proofErr w:type="gramEnd"/>
            <w:r w:rsidRPr="7CA0203F" w:rsidR="7CA0203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7CA0203F" w:rsidR="7CA0203F">
              <w:rPr>
                <w:rFonts w:ascii="Arial" w:hAnsi="Arial" w:cs="Arial"/>
                <w:sz w:val="24"/>
                <w:szCs w:val="24"/>
              </w:rPr>
              <w:t xml:space="preserve">  )</w:t>
            </w:r>
            <w:proofErr w:type="gramEnd"/>
            <w:r w:rsidRPr="7CA0203F" w:rsidR="7CA0203F">
              <w:rPr>
                <w:rFonts w:ascii="Arial" w:hAnsi="Arial" w:cs="Arial"/>
                <w:sz w:val="24"/>
                <w:szCs w:val="24"/>
              </w:rPr>
              <w:t xml:space="preserve"> Não informado</w:t>
            </w:r>
          </w:p>
        </w:tc>
      </w:tr>
      <w:tr w:rsidR="7CA0203F" w:rsidTr="7CA0203F" w14:paraId="0853C7EC">
        <w:trPr>
          <w:trHeight w:val="375"/>
        </w:trPr>
        <w:tblPrEx>
          <w:tblCellMar>
            <w:left w:w="70" w:type="dxa"/>
            <w:right w:w="70" w:type="dxa"/>
          </w:tblCellMar>
        </w:tblPrEx>
        <w:tc>
          <w:tcPr>
            <w:tcW w:w="10078" w:type="dxa"/>
            <w:tcBorders>
              <w:top w:val="single" w:color="000000" w:themeColor="text1" w:sz="2" w:space="0"/>
              <w:left w:val="single" w:color="auto" w:sz="4" w:space="0"/>
              <w:bottom w:val="single" w:color="000000" w:themeColor="text1" w:sz="2" w:space="0"/>
              <w:right w:val="single" w:color="000000" w:themeColor="text1" w:sz="8" w:space="0"/>
            </w:tcBorders>
            <w:tcMar/>
          </w:tcPr>
          <w:p w:rsidR="7CA0203F" w:rsidP="7CA0203F" w:rsidRDefault="7CA0203F" w14:paraId="1D5EAD4D" w14:textId="661C246D">
            <w:pPr>
              <w:pStyle w:val="Normal"/>
              <w:jc w:val="left"/>
              <w:rPr>
                <w:rFonts w:ascii="Arial" w:hAnsi="Arial" w:cs="Arial"/>
                <w:sz w:val="24"/>
                <w:szCs w:val="24"/>
              </w:rPr>
            </w:pPr>
            <w:r w:rsidRPr="7CA0203F" w:rsidR="7CA0203F">
              <w:rPr>
                <w:rFonts w:ascii="Arial" w:hAnsi="Arial" w:cs="Arial"/>
                <w:sz w:val="24"/>
                <w:szCs w:val="24"/>
              </w:rPr>
              <w:t xml:space="preserve">Nacionalidade: </w:t>
            </w:r>
          </w:p>
        </w:tc>
      </w:tr>
      <w:tr w:rsidR="7CA0203F" w:rsidTr="7CA0203F" w14:paraId="68552F36">
        <w:trPr>
          <w:trHeight w:val="375"/>
        </w:trPr>
        <w:tblPrEx>
          <w:tblCellMar>
            <w:left w:w="70" w:type="dxa"/>
            <w:right w:w="70" w:type="dxa"/>
          </w:tblCellMar>
        </w:tblPrEx>
        <w:tc>
          <w:tcPr>
            <w:tcW w:w="10078" w:type="dxa"/>
            <w:tcBorders>
              <w:top w:val="single" w:color="000000" w:themeColor="text1" w:sz="2" w:space="0"/>
              <w:left w:val="single" w:color="auto" w:sz="4" w:space="0"/>
              <w:bottom w:val="single" w:color="000000" w:themeColor="text1" w:sz="2" w:space="0"/>
              <w:right w:val="single" w:color="000000" w:themeColor="text1" w:sz="8" w:space="0"/>
            </w:tcBorders>
            <w:tcMar/>
          </w:tcPr>
          <w:p w:rsidR="7CA0203F" w:rsidP="7CA0203F" w:rsidRDefault="7CA0203F" w14:paraId="578797F2" w14:textId="714C839D">
            <w:pPr>
              <w:pStyle w:val="Norma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CA0203F" w:rsidTr="7CA0203F" w14:paraId="23884F63">
        <w:trPr>
          <w:trHeight w:val="375"/>
        </w:trPr>
        <w:tblPrEx>
          <w:tblCellMar>
            <w:left w:w="70" w:type="dxa"/>
            <w:right w:w="70" w:type="dxa"/>
          </w:tblCellMar>
        </w:tblPrEx>
        <w:tc>
          <w:tcPr>
            <w:tcW w:w="10078" w:type="dxa"/>
            <w:tcBorders>
              <w:top w:val="single" w:color="000000" w:themeColor="text1" w:sz="2" w:space="0"/>
              <w:left w:val="single" w:color="auto" w:sz="4" w:space="0"/>
              <w:bottom w:val="single" w:color="000000" w:themeColor="text1" w:sz="2" w:space="0"/>
              <w:right w:val="single" w:color="000000" w:themeColor="text1" w:sz="8" w:space="0"/>
            </w:tcBorders>
            <w:tcMar/>
          </w:tcPr>
          <w:p w:rsidR="7CA0203F" w:rsidP="7CA0203F" w:rsidRDefault="7CA0203F" w14:paraId="63DA7C7D" w14:textId="67D45436">
            <w:pPr>
              <w:pStyle w:val="Normal"/>
              <w:jc w:val="left"/>
              <w:rPr>
                <w:rFonts w:ascii="Arial" w:hAnsi="Arial" w:cs="Arial"/>
                <w:sz w:val="24"/>
                <w:szCs w:val="24"/>
              </w:rPr>
            </w:pPr>
            <w:r w:rsidRPr="7CA0203F" w:rsidR="7CA0203F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7CA0203F" w:rsidTr="7CA0203F" w14:paraId="493620D3">
        <w:trPr>
          <w:trHeight w:val="375"/>
        </w:trPr>
        <w:tblPrEx>
          <w:tblCellMar>
            <w:left w:w="70" w:type="dxa"/>
            <w:right w:w="70" w:type="dxa"/>
          </w:tblCellMar>
        </w:tblPrEx>
        <w:tc>
          <w:tcPr>
            <w:tcW w:w="10078" w:type="dxa"/>
            <w:tcBorders>
              <w:top w:val="single" w:color="000000" w:themeColor="text1" w:sz="2" w:space="0"/>
              <w:left w:val="single" w:color="auto" w:sz="4" w:space="0"/>
              <w:bottom w:val="single" w:color="000000" w:themeColor="text1" w:sz="2" w:space="0"/>
              <w:right w:val="single" w:color="000000" w:themeColor="text1" w:sz="8" w:space="0"/>
            </w:tcBorders>
            <w:tcMar/>
          </w:tcPr>
          <w:p w:rsidR="7CA0203F" w:rsidP="7CA0203F" w:rsidRDefault="7CA0203F" w14:paraId="234FEF96" w14:textId="7E03D29E">
            <w:pPr>
              <w:pStyle w:val="Normal"/>
              <w:jc w:val="left"/>
              <w:rPr>
                <w:rFonts w:ascii="Arial" w:hAnsi="Arial" w:cs="Arial"/>
                <w:sz w:val="24"/>
                <w:szCs w:val="24"/>
              </w:rPr>
            </w:pPr>
            <w:r w:rsidRPr="7CA0203F" w:rsidR="7CA0203F">
              <w:rPr>
                <w:rFonts w:ascii="Arial" w:hAnsi="Arial" w:cs="Arial"/>
                <w:sz w:val="24"/>
                <w:szCs w:val="24"/>
              </w:rPr>
              <w:t xml:space="preserve">Cidade:                             Estado:                     País: </w:t>
            </w:r>
          </w:p>
        </w:tc>
      </w:tr>
      <w:tr w:rsidR="7CA0203F" w:rsidTr="7CA0203F" w14:paraId="318ABFA4">
        <w:trPr>
          <w:trHeight w:val="375"/>
        </w:trPr>
        <w:tblPrEx>
          <w:tblCellMar>
            <w:left w:w="70" w:type="dxa"/>
            <w:right w:w="70" w:type="dxa"/>
          </w:tblCellMar>
        </w:tblPrEx>
        <w:tc>
          <w:tcPr>
            <w:tcW w:w="10078" w:type="dxa"/>
            <w:tcBorders>
              <w:top w:val="single" w:color="000000" w:themeColor="text1" w:sz="2" w:space="0"/>
              <w:left w:val="single" w:color="auto" w:sz="4" w:space="0"/>
              <w:bottom w:val="single" w:color="000000" w:themeColor="text1" w:sz="2" w:space="0"/>
              <w:right w:val="single" w:color="000000" w:themeColor="text1" w:sz="8" w:space="0"/>
            </w:tcBorders>
            <w:tcMar/>
          </w:tcPr>
          <w:p w:rsidR="7CA0203F" w:rsidP="7CA0203F" w:rsidRDefault="7CA0203F" w14:paraId="41B5A553" w14:textId="003225DF">
            <w:pPr>
              <w:pStyle w:val="Normal"/>
              <w:jc w:val="left"/>
              <w:rPr>
                <w:rFonts w:ascii="Arial" w:hAnsi="Arial" w:cs="Arial"/>
                <w:sz w:val="24"/>
                <w:szCs w:val="24"/>
              </w:rPr>
            </w:pPr>
            <w:r w:rsidRPr="7CA0203F" w:rsidR="7CA0203F">
              <w:rPr>
                <w:rFonts w:ascii="Arial" w:hAnsi="Arial" w:cs="Arial"/>
                <w:sz w:val="24"/>
                <w:szCs w:val="24"/>
              </w:rPr>
              <w:t>CEP:</w:t>
            </w:r>
          </w:p>
        </w:tc>
      </w:tr>
      <w:tr w:rsidR="7CA0203F" w:rsidTr="7CA0203F" w14:paraId="43303B3F">
        <w:trPr>
          <w:trHeight w:val="375"/>
        </w:trPr>
        <w:tblPrEx>
          <w:tblCellMar>
            <w:left w:w="70" w:type="dxa"/>
            <w:right w:w="70" w:type="dxa"/>
          </w:tblCellMar>
        </w:tblPrEx>
        <w:tc>
          <w:tcPr>
            <w:tcW w:w="10078" w:type="dxa"/>
            <w:tcBorders>
              <w:top w:val="single" w:color="000000" w:themeColor="text1" w:sz="2" w:space="0"/>
              <w:left w:val="single" w:color="auto" w:sz="4" w:space="0"/>
              <w:bottom w:val="single" w:color="000000" w:themeColor="text1" w:sz="2" w:space="0"/>
              <w:right w:val="single" w:color="000000" w:themeColor="text1" w:sz="8" w:space="0"/>
            </w:tcBorders>
            <w:tcMar/>
          </w:tcPr>
          <w:p w:rsidR="7CA0203F" w:rsidP="7CA0203F" w:rsidRDefault="7CA0203F" w14:paraId="6D39BED2" w14:textId="2484BFCF">
            <w:pPr>
              <w:pStyle w:val="Normal"/>
              <w:jc w:val="left"/>
              <w:rPr>
                <w:rFonts w:ascii="Arial" w:hAnsi="Arial" w:cs="Arial"/>
                <w:sz w:val="24"/>
                <w:szCs w:val="24"/>
              </w:rPr>
            </w:pPr>
            <w:r w:rsidRPr="7CA0203F" w:rsidR="7CA0203F"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</w:tr>
      <w:tr w:rsidR="7CA0203F" w:rsidTr="7CA0203F" w14:paraId="0EC880A1">
        <w:trPr>
          <w:trHeight w:val="375"/>
        </w:trPr>
        <w:tblPrEx>
          <w:tblCellMar>
            <w:left w:w="70" w:type="dxa"/>
            <w:right w:w="70" w:type="dxa"/>
          </w:tblCellMar>
        </w:tblPrEx>
        <w:tc>
          <w:tcPr>
            <w:tcW w:w="10078" w:type="dxa"/>
            <w:tcBorders>
              <w:top w:val="single" w:color="000000" w:themeColor="text1" w:sz="2" w:space="0"/>
              <w:left w:val="single" w:color="auto" w:sz="4" w:space="0"/>
              <w:bottom w:val="single" w:color="000000" w:themeColor="text1" w:sz="2" w:space="0"/>
              <w:right w:val="single" w:color="000000" w:themeColor="text1" w:sz="8" w:space="0"/>
            </w:tcBorders>
            <w:tcMar/>
          </w:tcPr>
          <w:p w:rsidR="7CA0203F" w:rsidP="7CA0203F" w:rsidRDefault="7CA0203F" w14:paraId="08F9E946" w14:textId="3FB76501">
            <w:pPr>
              <w:pStyle w:val="Normal"/>
              <w:jc w:val="left"/>
              <w:rPr>
                <w:rFonts w:ascii="Arial" w:hAnsi="Arial" w:cs="Arial"/>
                <w:sz w:val="24"/>
                <w:szCs w:val="24"/>
              </w:rPr>
            </w:pPr>
            <w:r w:rsidRPr="7CA0203F" w:rsidR="7CA0203F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</w:tbl>
    <w:p xmlns:wp14="http://schemas.microsoft.com/office/word/2010/wordml" w:rsidR="007824A6" w:rsidP="007824A6" w:rsidRDefault="007824A6" w14:paraId="5A39BBE3" wp14:textId="77777777">
      <w:pPr>
        <w:jc w:val="left"/>
        <w:rPr>
          <w:rFonts w:ascii="Arial" w:hAnsi="Arial" w:cs="Arial"/>
          <w:b/>
          <w:bCs/>
          <w:sz w:val="16"/>
          <w:szCs w:val="16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xmlns:wp14="http://schemas.microsoft.com/office/word/2010/wordml" w:rsidRPr="009C60DB" w:rsidR="001B2D5D" w:rsidTr="7CA0203F" w14:paraId="2548B4EB" wp14:textId="77777777">
        <w:trPr>
          <w:cantSplit/>
          <w:trHeight w:val="244"/>
        </w:trPr>
        <w:tc>
          <w:tcPr>
            <w:tcW w:w="100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</w:tcPr>
          <w:p w:rsidRPr="009C60DB" w:rsidR="001B2D5D" w:rsidP="7CA0203F" w:rsidRDefault="002B18E8" w14:paraId="19B924D8" wp14:textId="0CDBA670">
            <w:pPr>
              <w:snapToGrid w:val="0"/>
              <w:spacing w:before="120" w:after="120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7CA0203F" w:rsidR="7CA0203F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2. TITULAÇÃO</w:t>
            </w:r>
          </w:p>
        </w:tc>
      </w:tr>
      <w:tr w:rsidR="7CA0203F" w:rsidTr="7CA0203F" w14:paraId="42AD0060">
        <w:trPr>
          <w:trHeight w:val="189"/>
        </w:trPr>
        <w:tc>
          <w:tcPr>
            <w:tcW w:w="10065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/>
          </w:tcPr>
          <w:p w:rsidR="7CA0203F" w:rsidP="7CA0203F" w:rsidRDefault="7CA0203F" w14:paraId="5AE12259" w14:textId="09A891B5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7CA0203F" w:rsidR="7CA0203F">
              <w:rPr>
                <w:rFonts w:ascii="Arial" w:hAnsi="Arial" w:cs="Arial"/>
                <w:sz w:val="24"/>
                <w:szCs w:val="24"/>
              </w:rPr>
              <w:t xml:space="preserve">Nível: (  ) Doutorado  (  ) Doutorado Profissional (   ) Mestrado  (   ) Mestrado Profissional </w:t>
            </w:r>
          </w:p>
          <w:p w:rsidR="7CA0203F" w:rsidP="7CA0203F" w:rsidRDefault="7CA0203F" w14:paraId="56F62D70" w14:textId="29D2521E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7CA0203F" w:rsidR="7CA0203F">
              <w:rPr>
                <w:rFonts w:ascii="Arial" w:hAnsi="Arial" w:cs="Arial"/>
                <w:sz w:val="24"/>
                <w:szCs w:val="24"/>
              </w:rPr>
              <w:t>(   ) Graduação</w:t>
            </w:r>
          </w:p>
        </w:tc>
      </w:tr>
      <w:tr xmlns:wp14="http://schemas.microsoft.com/office/word/2010/wordml" w:rsidRPr="009C60DB" w:rsidR="000945F2" w:rsidTr="7CA0203F" w14:paraId="2A2432D9" wp14:textId="77777777">
        <w:trPr>
          <w:trHeight w:val="189"/>
        </w:trPr>
        <w:tc>
          <w:tcPr>
            <w:tcW w:w="10065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/>
          </w:tcPr>
          <w:p w:rsidRPr="009C60DB" w:rsidR="00FA1820" w:rsidP="7CA0203F" w:rsidRDefault="00FA1820" w14:paraId="41C8F396" wp14:textId="5759A0ED">
            <w:pPr>
              <w:pStyle w:val="Normal"/>
              <w:snapToGrid w:val="0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7CA0203F" w:rsidR="7CA0203F">
              <w:rPr>
                <w:rFonts w:ascii="Arial" w:hAnsi="Arial" w:cs="Arial"/>
                <w:sz w:val="24"/>
                <w:szCs w:val="24"/>
              </w:rPr>
              <w:t>Data de Conclusão:</w:t>
            </w:r>
          </w:p>
        </w:tc>
      </w:tr>
      <w:tr w:rsidR="7CA0203F" w:rsidTr="7CA0203F" w14:paraId="6039052E">
        <w:trPr>
          <w:trHeight w:val="189"/>
        </w:trPr>
        <w:tc>
          <w:tcPr>
            <w:tcW w:w="10065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/>
          </w:tcPr>
          <w:p w:rsidR="7CA0203F" w:rsidP="7CA0203F" w:rsidRDefault="7CA0203F" w14:paraId="67ABC48D" w14:textId="00E8FF40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7CA0203F" w:rsidR="7CA0203F">
              <w:rPr>
                <w:rFonts w:ascii="Arial" w:hAnsi="Arial" w:cs="Arial"/>
                <w:sz w:val="24"/>
                <w:szCs w:val="24"/>
              </w:rPr>
              <w:t>Área de conhecimento:</w:t>
            </w:r>
          </w:p>
        </w:tc>
      </w:tr>
      <w:tr w:rsidR="7CA0203F" w:rsidTr="7CA0203F" w14:paraId="2173CCAE">
        <w:trPr>
          <w:trHeight w:val="189"/>
        </w:trPr>
        <w:tc>
          <w:tcPr>
            <w:tcW w:w="10065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/>
          </w:tcPr>
          <w:p w:rsidR="7CA0203F" w:rsidP="7CA0203F" w:rsidRDefault="7CA0203F" w14:paraId="16076570" w14:textId="27794E54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7CA0203F" w:rsidR="7CA0203F">
              <w:rPr>
                <w:rFonts w:ascii="Arial" w:hAnsi="Arial" w:cs="Arial"/>
                <w:sz w:val="24"/>
                <w:szCs w:val="24"/>
              </w:rPr>
              <w:t>Instituição:</w:t>
            </w:r>
          </w:p>
        </w:tc>
      </w:tr>
      <w:tr w:rsidR="7CA0203F" w:rsidTr="7CA0203F" w14:paraId="0DEE162C">
        <w:trPr>
          <w:trHeight w:val="300"/>
        </w:trPr>
        <w:tc>
          <w:tcPr>
            <w:tcW w:w="10065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/>
          </w:tcPr>
          <w:p w:rsidR="7CA0203F" w:rsidP="7CA0203F" w:rsidRDefault="7CA0203F" w14:paraId="3E687E2A" w14:textId="1A519921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7CA0203F" w:rsidR="7CA0203F">
              <w:rPr>
                <w:rFonts w:ascii="Arial" w:hAnsi="Arial" w:cs="Arial"/>
                <w:sz w:val="24"/>
                <w:szCs w:val="24"/>
              </w:rPr>
              <w:t>País:</w:t>
            </w:r>
          </w:p>
        </w:tc>
      </w:tr>
      <w:tr w:rsidR="7CA0203F" w:rsidTr="7CA0203F" w14:paraId="5D3D66AE">
        <w:trPr>
          <w:trHeight w:val="189"/>
        </w:trPr>
        <w:tc>
          <w:tcPr>
            <w:tcW w:w="10065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/>
          </w:tcPr>
          <w:p w:rsidR="7CA0203F" w:rsidP="7CA0203F" w:rsidRDefault="7CA0203F" w14:paraId="41C3260D" w14:textId="54B87897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7CA0203F" w:rsidR="7CA0203F">
              <w:rPr>
                <w:rFonts w:ascii="Arial" w:hAnsi="Arial" w:cs="Arial"/>
                <w:sz w:val="24"/>
                <w:szCs w:val="24"/>
              </w:rPr>
              <w:t xml:space="preserve">Pós-Doutorado:          sim </w:t>
            </w:r>
            <w:proofErr w:type="gramStart"/>
            <w:r w:rsidRPr="7CA0203F" w:rsidR="7CA0203F">
              <w:rPr>
                <w:rFonts w:ascii="Arial" w:hAnsi="Arial" w:cs="Arial"/>
                <w:sz w:val="24"/>
                <w:szCs w:val="24"/>
              </w:rPr>
              <w:t xml:space="preserve">(  </w:t>
            </w:r>
            <w:r w:rsidRPr="7CA0203F" w:rsidR="7CA0203F">
              <w:rPr>
                <w:rFonts w:ascii="Arial" w:hAnsi="Arial" w:cs="Arial"/>
                <w:sz w:val="24"/>
                <w:szCs w:val="24"/>
              </w:rPr>
              <w:t xml:space="preserve">  )</w:t>
            </w:r>
            <w:proofErr w:type="gramEnd"/>
            <w:r w:rsidRPr="7CA0203F" w:rsidR="7CA0203F">
              <w:rPr>
                <w:rFonts w:ascii="Arial" w:hAnsi="Arial" w:cs="Arial"/>
                <w:sz w:val="24"/>
                <w:szCs w:val="24"/>
              </w:rPr>
              <w:t xml:space="preserve">           não </w:t>
            </w:r>
            <w:proofErr w:type="gramStart"/>
            <w:r w:rsidRPr="7CA0203F" w:rsidR="7CA0203F">
              <w:rPr>
                <w:rFonts w:ascii="Arial" w:hAnsi="Arial" w:cs="Arial"/>
                <w:sz w:val="24"/>
                <w:szCs w:val="24"/>
              </w:rPr>
              <w:t xml:space="preserve">(  </w:t>
            </w:r>
            <w:r w:rsidRPr="7CA0203F" w:rsidR="7CA0203F">
              <w:rPr>
                <w:rFonts w:ascii="Arial" w:hAnsi="Arial" w:cs="Arial"/>
                <w:sz w:val="24"/>
                <w:szCs w:val="24"/>
              </w:rPr>
              <w:t xml:space="preserve">  )</w:t>
            </w:r>
            <w:proofErr w:type="gramEnd"/>
          </w:p>
        </w:tc>
      </w:tr>
    </w:tbl>
    <w:p xmlns:wp14="http://schemas.microsoft.com/office/word/2010/wordml" w:rsidR="001B2D5D" w:rsidP="001B2D5D" w:rsidRDefault="001B2D5D" w14:paraId="72A3D3EC" wp14:textId="77777777">
      <w:pPr>
        <w:rPr>
          <w:rFonts w:ascii="Arial" w:hAnsi="Arial" w:cs="Arial"/>
          <w:sz w:val="16"/>
          <w:szCs w:val="16"/>
        </w:rPr>
      </w:pPr>
    </w:p>
    <w:tbl>
      <w:tblPr>
        <w:tblW w:w="10065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xmlns:wp14="http://schemas.microsoft.com/office/word/2010/wordml" w:rsidR="00B8637F" w:rsidTr="7CA0203F" w14:paraId="682E85F5" wp14:textId="77777777">
        <w:trPr>
          <w:cantSplit/>
        </w:trPr>
        <w:tc>
          <w:tcPr>
            <w:tcW w:w="10065" w:type="dxa"/>
            <w:shd w:val="clear" w:color="auto" w:fill="FFFFFF" w:themeFill="background1"/>
            <w:tcMar/>
          </w:tcPr>
          <w:p w:rsidRPr="000945F2" w:rsidR="000945F2" w:rsidP="7CA0203F" w:rsidRDefault="002B18E8" w14:paraId="5567D043" wp14:textId="08D298BE">
            <w:pPr>
              <w:pStyle w:val="Ttulo2"/>
              <w:tabs>
                <w:tab w:val="left" w:pos="57"/>
              </w:tabs>
              <w:snapToGrid w:val="0"/>
              <w:spacing w:before="80" w:after="80"/>
              <w:rPr>
                <w:i w:val="0"/>
                <w:iCs w:val="0"/>
                <w:sz w:val="24"/>
                <w:szCs w:val="24"/>
              </w:rPr>
            </w:pPr>
            <w:r w:rsidRPr="7CA0203F" w:rsidR="7CA0203F">
              <w:rPr>
                <w:i w:val="0"/>
                <w:iCs w:val="0"/>
                <w:sz w:val="24"/>
                <w:szCs w:val="24"/>
              </w:rPr>
              <w:t>3. VÍNCULO PROFISSIONAL</w:t>
            </w:r>
          </w:p>
        </w:tc>
      </w:tr>
      <w:tr xmlns:wp14="http://schemas.microsoft.com/office/word/2010/wordml" w:rsidR="000945F2" w:rsidTr="7CA0203F" w14:paraId="413EE068" wp14:textId="77777777">
        <w:trPr>
          <w:cantSplit/>
        </w:trPr>
        <w:tc>
          <w:tcPr>
            <w:tcW w:w="10065" w:type="dxa"/>
            <w:shd w:val="clear" w:color="auto" w:fill="FFFFFF" w:themeFill="background1"/>
            <w:tcMar/>
          </w:tcPr>
          <w:p w:rsidRPr="003921A6" w:rsidR="000945F2" w:rsidP="7CA0203F" w:rsidRDefault="000945F2" w14:paraId="3299ED58" wp14:textId="6D8B4804">
            <w:pPr>
              <w:pStyle w:val="Ttulo2"/>
              <w:tabs>
                <w:tab w:val="left" w:pos="57"/>
              </w:tabs>
              <w:snapToGrid w:val="0"/>
              <w:spacing w:before="80" w:after="8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CA0203F" w:rsidR="7CA0203F">
              <w:rPr>
                <w:b w:val="0"/>
                <w:bCs w:val="0"/>
                <w:i w:val="0"/>
                <w:iCs w:val="0"/>
                <w:sz w:val="24"/>
                <w:szCs w:val="24"/>
              </w:rPr>
              <w:t>Instituição (Universidade/Departamento/PPG):</w:t>
            </w:r>
          </w:p>
        </w:tc>
      </w:tr>
      <w:tr w:rsidR="7CA0203F" w:rsidTr="7CA0203F" w14:paraId="436B1051">
        <w:trPr>
          <w:cantSplit/>
          <w:trHeight w:val="555"/>
        </w:trPr>
        <w:tc>
          <w:tcPr>
            <w:tcW w:w="10065" w:type="dxa"/>
            <w:shd w:val="clear" w:color="auto" w:fill="FFFFFF" w:themeFill="background1"/>
            <w:tcMar/>
          </w:tcPr>
          <w:p w:rsidR="7CA0203F" w:rsidP="7CA0203F" w:rsidRDefault="7CA0203F" w14:paraId="6364F39B" w14:textId="55AEB968">
            <w:pPr>
              <w:pStyle w:val="Ttulo2"/>
              <w:rPr>
                <w:rFonts w:ascii="Arial" w:hAnsi="Arial" w:eastAsia="Times New Roman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CA0203F" w:rsidR="7CA0203F">
              <w:rPr>
                <w:rFonts w:ascii="Arial" w:hAnsi="Arial" w:eastAsia="Times New Roman" w:cs="Arial"/>
                <w:b w:val="0"/>
                <w:bCs w:val="0"/>
                <w:i w:val="0"/>
                <w:iCs w:val="0"/>
                <w:sz w:val="24"/>
                <w:szCs w:val="24"/>
              </w:rPr>
              <w:t>Local:</w:t>
            </w:r>
          </w:p>
        </w:tc>
      </w:tr>
    </w:tbl>
    <w:p xmlns:wp14="http://schemas.microsoft.com/office/word/2010/wordml" w:rsidRPr="009C60DB" w:rsidR="00E502A8" w:rsidP="7CA0203F" w:rsidRDefault="00E502A8" w14:paraId="0E27B00A" wp14:noSpellErr="1" wp14:textId="4E29D7BD">
      <w:pPr>
        <w:pStyle w:val="Normal"/>
        <w:rPr>
          <w:rFonts w:ascii="Arial" w:hAnsi="Arial" w:cs="Arial"/>
          <w:sz w:val="24"/>
          <w:szCs w:val="24"/>
        </w:rPr>
      </w:pPr>
    </w:p>
    <w:sectPr w:rsidR="00075674" w:rsidSect="00536645">
      <w:headerReference w:type="default" r:id="rId7"/>
      <w:footerReference w:type="default" r:id="rId8"/>
      <w:type w:val="continuous"/>
      <w:pgSz w:w="11906" w:h="16838" w:orient="portrait"/>
      <w:pgMar w:top="144" w:right="1020" w:bottom="28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36C57" w:rsidRDefault="00336C57" w14:paraId="07459315" wp14:textId="77777777">
      <w:r>
        <w:separator/>
      </w:r>
    </w:p>
  </w:endnote>
  <w:endnote w:type="continuationSeparator" w:id="0">
    <w:p xmlns:wp14="http://schemas.microsoft.com/office/word/2010/wordml" w:rsidR="00336C57" w:rsidRDefault="00336C57" w14:paraId="6537F28F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444119" w:rsidR="00004EBF" w:rsidP="00444119" w:rsidRDefault="003131BE" w14:paraId="54F59F9D" wp14:textId="77777777">
    <w:pPr>
      <w:pStyle w:val="Rodap"/>
      <w:jc w:val="center"/>
      <w:rPr>
        <w:rFonts w:ascii="Arial" w:hAnsi="Arial" w:cs="Arial"/>
        <w:sz w:val="14"/>
        <w:szCs w:val="14"/>
      </w:rPr>
    </w:pPr>
    <w:r w:rsidR="00444119">
      <w:rPr>
        <w:rFonts w:ascii="Arial" w:hAnsi="Arial" w:cs="Arial"/>
        <w:sz w:val="14"/>
        <w:szCs w:val="14"/>
      </w:rPr>
      <w:t xml:space="preserve">                                                                   (45) 3220-</w:t>
    </w:r>
    <w:r>
      <w:rPr>
        <w:rFonts w:ascii="Arial" w:hAnsi="Arial" w:cs="Arial"/>
        <w:sz w:val="14"/>
        <w:szCs w:val="14"/>
      </w:rPr>
      <w:t>4306</w:t>
    </w:r>
    <w:r w:rsidR="00444119">
      <w:rPr>
        <w:rFonts w:ascii="Arial" w:hAnsi="Arial" w:cs="Arial"/>
        <w:sz w:val="14"/>
        <w:szCs w:val="14"/>
      </w:rPr>
      <w:t xml:space="preserve">                                                                   </w:t>
    </w:r>
    <w:hyperlink w:history="1" r:id="rId2">
      <w:r w:rsidRPr="00462399">
        <w:rPr>
          <w:rStyle w:val="Hyperlink"/>
          <w:rFonts w:ascii="Arial" w:hAnsi="Arial" w:cs="Arial"/>
          <w:sz w:val="14"/>
          <w:szCs w:val="14"/>
        </w:rPr>
        <w:t>cascavel.ppgcomp@unioeste.br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36C57" w:rsidRDefault="00336C57" w14:paraId="6DFB9E20" wp14:textId="77777777">
      <w:r>
        <w:separator/>
      </w:r>
    </w:p>
  </w:footnote>
  <w:footnote w:type="continuationSeparator" w:id="0">
    <w:p xmlns:wp14="http://schemas.microsoft.com/office/word/2010/wordml" w:rsidR="00336C57" w:rsidRDefault="00336C57" w14:paraId="70DF9E5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9923" w:type="dxa"/>
      <w:tblInd w:w="-176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9923"/>
    </w:tblGrid>
    <w:tr xmlns:wp14="http://schemas.microsoft.com/office/word/2010/wordml" w:rsidRPr="005059F9" w:rsidR="00004EBF" w:rsidTr="007E40E1" w14:paraId="08B16618" wp14:textId="77777777">
      <w:trPr>
        <w:trHeight w:val="960"/>
      </w:trPr>
      <w:tc>
        <w:tcPr>
          <w:tcW w:w="9923" w:type="dxa"/>
        </w:tcPr>
        <w:p w:rsidR="007E40E1" w:rsidP="007E40E1" w:rsidRDefault="00A16045" w14:paraId="68EC7DD8" wp14:textId="77777777">
          <w:pPr>
            <w:keepNext/>
            <w:tabs>
              <w:tab w:val="left" w:pos="0"/>
            </w:tabs>
            <w:autoSpaceDE/>
            <w:snapToGrid w:val="0"/>
            <w:ind w:right="377" w:firstLine="34"/>
            <w:jc w:val="center"/>
            <w:outlineLvl w:val="0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anchor xmlns:wp14="http://schemas.microsoft.com/office/word/2010/wordprocessingDrawing" distT="0" distB="0" distL="114300" distR="114300" simplePos="0" relativeHeight="251658240" behindDoc="0" locked="0" layoutInCell="1" allowOverlap="1" wp14:anchorId="4842136C" wp14:editId="7777777">
                <wp:simplePos x="0" y="0"/>
                <wp:positionH relativeFrom="margin">
                  <wp:posOffset>5591175</wp:posOffset>
                </wp:positionH>
                <wp:positionV relativeFrom="margin">
                  <wp:posOffset>62865</wp:posOffset>
                </wp:positionV>
                <wp:extent cx="542925" cy="474345"/>
                <wp:effectExtent l="0" t="0" r="0" b="0"/>
                <wp:wrapSquare wrapText="bothSides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74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xmlns:wp14="http://schemas.microsoft.com/office/word/2010/wordprocessingDrawing" distT="0" distB="0" distL="114935" distR="114935" simplePos="0" relativeHeight="251657216" behindDoc="1" locked="0" layoutInCell="1" allowOverlap="1" wp14:anchorId="7A6F6724" wp14:editId="7777777">
                <wp:simplePos x="0" y="0"/>
                <wp:positionH relativeFrom="column">
                  <wp:posOffset>-16510</wp:posOffset>
                </wp:positionH>
                <wp:positionV relativeFrom="paragraph">
                  <wp:posOffset>34290</wp:posOffset>
                </wp:positionV>
                <wp:extent cx="456565" cy="323850"/>
                <wp:effectExtent l="0" t="0" r="0" b="0"/>
                <wp:wrapNone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65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E40E1">
            <w:rPr>
              <w:rFonts w:ascii="Arial" w:hAnsi="Arial" w:cs="Arial"/>
              <w:sz w:val="16"/>
              <w:szCs w:val="16"/>
            </w:rPr>
            <w:t xml:space="preserve">            UNIVERSIDADE ESTADUAL DO OESTE DO PARANÁ / </w:t>
          </w:r>
          <w:r w:rsidR="007E40E1">
            <w:rPr>
              <w:rFonts w:ascii="Arial" w:hAnsi="Arial" w:cs="Arial"/>
              <w:i/>
              <w:iCs/>
              <w:sz w:val="16"/>
              <w:szCs w:val="16"/>
            </w:rPr>
            <w:t>CAMPUS</w:t>
          </w:r>
          <w:r w:rsidR="007E40E1">
            <w:rPr>
              <w:rFonts w:ascii="Arial" w:hAnsi="Arial" w:cs="Arial"/>
              <w:sz w:val="16"/>
              <w:szCs w:val="16"/>
            </w:rPr>
            <w:t xml:space="preserve"> DE CASCAVEL</w:t>
          </w:r>
        </w:p>
        <w:p w:rsidR="007E40E1" w:rsidP="007E40E1" w:rsidRDefault="007E40E1" w14:paraId="7722C517" wp14:textId="77777777">
          <w:pPr>
            <w:keepNext/>
            <w:tabs>
              <w:tab w:val="left" w:pos="0"/>
              <w:tab w:val="center" w:pos="4925"/>
              <w:tab w:val="left" w:pos="8808"/>
            </w:tabs>
            <w:autoSpaceDE/>
            <w:ind w:right="377" w:firstLine="34"/>
            <w:jc w:val="center"/>
            <w:outlineLv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CENTRO DE CIÊNCIAS EXATAS E TECNOLÓGICAS</w:t>
          </w:r>
        </w:p>
        <w:p w:rsidR="007E40E1" w:rsidP="007E40E1" w:rsidRDefault="007E40E1" w14:paraId="4CD1AEA0" wp14:textId="77777777">
          <w:pPr>
            <w:keepNext/>
            <w:tabs>
              <w:tab w:val="left" w:pos="0"/>
            </w:tabs>
            <w:autoSpaceDE/>
            <w:ind w:right="377" w:firstLine="34"/>
            <w:jc w:val="center"/>
            <w:outlineLv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PROGRAMA DE PÓS-GRADUAÇÃO EM CIÊNCIA DA COMPUTAÇÃO - MESTRADO</w:t>
          </w:r>
        </w:p>
        <w:p w:rsidRPr="00EC73C1" w:rsidR="00004EBF" w:rsidP="007E40E1" w:rsidRDefault="00004EBF" w14:paraId="07547A01" wp14:textId="77777777">
          <w:pPr>
            <w:keepNext/>
            <w:tabs>
              <w:tab w:val="left" w:pos="0"/>
            </w:tabs>
            <w:autoSpaceDE/>
            <w:ind w:right="377" w:firstLine="34"/>
            <w:jc w:val="center"/>
            <w:outlineLvl w:val="0"/>
            <w:rPr>
              <w:rFonts w:ascii="Arial" w:hAnsi="Arial" w:cs="Arial"/>
              <w:sz w:val="16"/>
              <w:szCs w:val="16"/>
            </w:rPr>
          </w:pPr>
        </w:p>
      </w:tc>
    </w:tr>
  </w:tbl>
  <w:p xmlns:wp14="http://schemas.microsoft.com/office/word/2010/wordml" w:rsidRPr="0087521A" w:rsidR="00004EBF" w:rsidP="0087521A" w:rsidRDefault="00004EBF" w14:paraId="5043CB0F" wp14:textId="77777777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2C7"/>
    <w:multiLevelType w:val="hybridMultilevel"/>
    <w:tmpl w:val="59324C9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ED3234"/>
    <w:multiLevelType w:val="hybridMultilevel"/>
    <w:tmpl w:val="3E384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72ACD"/>
    <w:multiLevelType w:val="hybridMultilevel"/>
    <w:tmpl w:val="F0C69AF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BB0F88"/>
    <w:multiLevelType w:val="hybridMultilevel"/>
    <w:tmpl w:val="FF0629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46"/>
    <w:rsid w:val="00004EBF"/>
    <w:rsid w:val="00075674"/>
    <w:rsid w:val="00076DD8"/>
    <w:rsid w:val="00077253"/>
    <w:rsid w:val="00082B24"/>
    <w:rsid w:val="000866AF"/>
    <w:rsid w:val="00086B30"/>
    <w:rsid w:val="00091FA9"/>
    <w:rsid w:val="00093FAE"/>
    <w:rsid w:val="000945F2"/>
    <w:rsid w:val="000F73B0"/>
    <w:rsid w:val="0010144E"/>
    <w:rsid w:val="00113F43"/>
    <w:rsid w:val="001225DA"/>
    <w:rsid w:val="00124BB6"/>
    <w:rsid w:val="001452F8"/>
    <w:rsid w:val="0018188B"/>
    <w:rsid w:val="001951EA"/>
    <w:rsid w:val="001B2D5D"/>
    <w:rsid w:val="001B6B32"/>
    <w:rsid w:val="001F0909"/>
    <w:rsid w:val="001F32B0"/>
    <w:rsid w:val="001F493E"/>
    <w:rsid w:val="001F55E0"/>
    <w:rsid w:val="0020495F"/>
    <w:rsid w:val="002165FE"/>
    <w:rsid w:val="00221484"/>
    <w:rsid w:val="00230218"/>
    <w:rsid w:val="00233391"/>
    <w:rsid w:val="00242454"/>
    <w:rsid w:val="00246537"/>
    <w:rsid w:val="002629DB"/>
    <w:rsid w:val="0027237D"/>
    <w:rsid w:val="002A375D"/>
    <w:rsid w:val="002A4573"/>
    <w:rsid w:val="002B18E8"/>
    <w:rsid w:val="002B4EA3"/>
    <w:rsid w:val="002C478C"/>
    <w:rsid w:val="002D5171"/>
    <w:rsid w:val="002F40FF"/>
    <w:rsid w:val="003131BE"/>
    <w:rsid w:val="003157DF"/>
    <w:rsid w:val="00336C57"/>
    <w:rsid w:val="00341E1A"/>
    <w:rsid w:val="003474B3"/>
    <w:rsid w:val="00361583"/>
    <w:rsid w:val="00365EE1"/>
    <w:rsid w:val="003724B8"/>
    <w:rsid w:val="00391ADB"/>
    <w:rsid w:val="003921A6"/>
    <w:rsid w:val="00397CDE"/>
    <w:rsid w:val="003B350E"/>
    <w:rsid w:val="00405346"/>
    <w:rsid w:val="00415790"/>
    <w:rsid w:val="00426507"/>
    <w:rsid w:val="00444119"/>
    <w:rsid w:val="00446477"/>
    <w:rsid w:val="004873A4"/>
    <w:rsid w:val="00495E20"/>
    <w:rsid w:val="004D15F4"/>
    <w:rsid w:val="004D2C5F"/>
    <w:rsid w:val="004D76B0"/>
    <w:rsid w:val="004E0E0D"/>
    <w:rsid w:val="005059F9"/>
    <w:rsid w:val="005075D2"/>
    <w:rsid w:val="00513FDD"/>
    <w:rsid w:val="00514A04"/>
    <w:rsid w:val="0051509C"/>
    <w:rsid w:val="00517C4F"/>
    <w:rsid w:val="00536645"/>
    <w:rsid w:val="0054267B"/>
    <w:rsid w:val="00552144"/>
    <w:rsid w:val="005605FD"/>
    <w:rsid w:val="005627D5"/>
    <w:rsid w:val="00567279"/>
    <w:rsid w:val="00591233"/>
    <w:rsid w:val="005A1F75"/>
    <w:rsid w:val="005A28E0"/>
    <w:rsid w:val="005A750A"/>
    <w:rsid w:val="005B4A15"/>
    <w:rsid w:val="005C5453"/>
    <w:rsid w:val="005D0297"/>
    <w:rsid w:val="005E544A"/>
    <w:rsid w:val="005F04B9"/>
    <w:rsid w:val="00622571"/>
    <w:rsid w:val="00631C29"/>
    <w:rsid w:val="0063497C"/>
    <w:rsid w:val="0063558E"/>
    <w:rsid w:val="006447E5"/>
    <w:rsid w:val="00646B81"/>
    <w:rsid w:val="00664003"/>
    <w:rsid w:val="00671870"/>
    <w:rsid w:val="00687039"/>
    <w:rsid w:val="006B1C57"/>
    <w:rsid w:val="006B2B46"/>
    <w:rsid w:val="0071322D"/>
    <w:rsid w:val="00720C9C"/>
    <w:rsid w:val="00732C2C"/>
    <w:rsid w:val="00733130"/>
    <w:rsid w:val="00766E08"/>
    <w:rsid w:val="00773365"/>
    <w:rsid w:val="00774D7E"/>
    <w:rsid w:val="007811AA"/>
    <w:rsid w:val="00781BC1"/>
    <w:rsid w:val="007824A6"/>
    <w:rsid w:val="007859D5"/>
    <w:rsid w:val="00787C58"/>
    <w:rsid w:val="007B2DB2"/>
    <w:rsid w:val="007B4119"/>
    <w:rsid w:val="007C3375"/>
    <w:rsid w:val="007C72B4"/>
    <w:rsid w:val="007D1FF6"/>
    <w:rsid w:val="007E27C8"/>
    <w:rsid w:val="007E40E1"/>
    <w:rsid w:val="00830AB9"/>
    <w:rsid w:val="00831165"/>
    <w:rsid w:val="00853B6B"/>
    <w:rsid w:val="00856570"/>
    <w:rsid w:val="0087521A"/>
    <w:rsid w:val="0088130D"/>
    <w:rsid w:val="008855D2"/>
    <w:rsid w:val="00885984"/>
    <w:rsid w:val="008877AD"/>
    <w:rsid w:val="008B0A82"/>
    <w:rsid w:val="008D48EB"/>
    <w:rsid w:val="008E0C4E"/>
    <w:rsid w:val="008E703A"/>
    <w:rsid w:val="009019C3"/>
    <w:rsid w:val="009304CE"/>
    <w:rsid w:val="00945A7A"/>
    <w:rsid w:val="00967CA4"/>
    <w:rsid w:val="009A7DD9"/>
    <w:rsid w:val="009B1586"/>
    <w:rsid w:val="009B1DC0"/>
    <w:rsid w:val="009B5E67"/>
    <w:rsid w:val="009C60DB"/>
    <w:rsid w:val="009E0A52"/>
    <w:rsid w:val="009E15BB"/>
    <w:rsid w:val="009E5924"/>
    <w:rsid w:val="00A16045"/>
    <w:rsid w:val="00A176BA"/>
    <w:rsid w:val="00A252B7"/>
    <w:rsid w:val="00A2601D"/>
    <w:rsid w:val="00A72641"/>
    <w:rsid w:val="00A72A09"/>
    <w:rsid w:val="00A80034"/>
    <w:rsid w:val="00A83DFC"/>
    <w:rsid w:val="00A9563E"/>
    <w:rsid w:val="00AA45D0"/>
    <w:rsid w:val="00AA4D7A"/>
    <w:rsid w:val="00AB4A55"/>
    <w:rsid w:val="00AC4D8B"/>
    <w:rsid w:val="00AD44E1"/>
    <w:rsid w:val="00AE00BB"/>
    <w:rsid w:val="00AE0D37"/>
    <w:rsid w:val="00AE4259"/>
    <w:rsid w:val="00B06BD6"/>
    <w:rsid w:val="00B17D50"/>
    <w:rsid w:val="00B2572C"/>
    <w:rsid w:val="00B4664D"/>
    <w:rsid w:val="00B52B39"/>
    <w:rsid w:val="00B63705"/>
    <w:rsid w:val="00B70BB5"/>
    <w:rsid w:val="00B734FA"/>
    <w:rsid w:val="00B8637F"/>
    <w:rsid w:val="00B96259"/>
    <w:rsid w:val="00B96ADA"/>
    <w:rsid w:val="00BB36FC"/>
    <w:rsid w:val="00BC36C3"/>
    <w:rsid w:val="00BC7D80"/>
    <w:rsid w:val="00BD1C9B"/>
    <w:rsid w:val="00BD3EE0"/>
    <w:rsid w:val="00BD6159"/>
    <w:rsid w:val="00BF3701"/>
    <w:rsid w:val="00C04F23"/>
    <w:rsid w:val="00C11417"/>
    <w:rsid w:val="00C8411B"/>
    <w:rsid w:val="00C8708D"/>
    <w:rsid w:val="00C95FE8"/>
    <w:rsid w:val="00C97571"/>
    <w:rsid w:val="00CB18B7"/>
    <w:rsid w:val="00CC6D69"/>
    <w:rsid w:val="00CE36CC"/>
    <w:rsid w:val="00CF2870"/>
    <w:rsid w:val="00D068AF"/>
    <w:rsid w:val="00D07D5D"/>
    <w:rsid w:val="00D24CD3"/>
    <w:rsid w:val="00D30C95"/>
    <w:rsid w:val="00D37DA1"/>
    <w:rsid w:val="00D42C2E"/>
    <w:rsid w:val="00D47B83"/>
    <w:rsid w:val="00D5296A"/>
    <w:rsid w:val="00D56523"/>
    <w:rsid w:val="00D5703F"/>
    <w:rsid w:val="00D63948"/>
    <w:rsid w:val="00D674CC"/>
    <w:rsid w:val="00D857E0"/>
    <w:rsid w:val="00DB5967"/>
    <w:rsid w:val="00DB5CAD"/>
    <w:rsid w:val="00DB6003"/>
    <w:rsid w:val="00DC0100"/>
    <w:rsid w:val="00DD3541"/>
    <w:rsid w:val="00DE24CE"/>
    <w:rsid w:val="00DE6839"/>
    <w:rsid w:val="00DF0AAD"/>
    <w:rsid w:val="00DF43D5"/>
    <w:rsid w:val="00E079A7"/>
    <w:rsid w:val="00E31F60"/>
    <w:rsid w:val="00E45138"/>
    <w:rsid w:val="00E502A8"/>
    <w:rsid w:val="00E668C8"/>
    <w:rsid w:val="00E76900"/>
    <w:rsid w:val="00EA3979"/>
    <w:rsid w:val="00EB0F95"/>
    <w:rsid w:val="00EB51A5"/>
    <w:rsid w:val="00EC607D"/>
    <w:rsid w:val="00EC73C1"/>
    <w:rsid w:val="00ED089A"/>
    <w:rsid w:val="00ED33B0"/>
    <w:rsid w:val="00EF22BD"/>
    <w:rsid w:val="00F0075D"/>
    <w:rsid w:val="00F1270D"/>
    <w:rsid w:val="00F2085C"/>
    <w:rsid w:val="00F217BC"/>
    <w:rsid w:val="00F22A95"/>
    <w:rsid w:val="00F36518"/>
    <w:rsid w:val="00F52B75"/>
    <w:rsid w:val="00FA1820"/>
    <w:rsid w:val="00FC1B36"/>
    <w:rsid w:val="00FD147C"/>
    <w:rsid w:val="7CA0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613DE3B1"/>
  <w15:chartTrackingRefBased/>
  <w15:docId w15:val="{0B23324E-4A76-4945-B4E2-2AD96FC5A5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95FE8"/>
    <w:pPr>
      <w:widowControl w:val="0"/>
      <w:autoSpaceDE w:val="0"/>
      <w:autoSpaceDN w:val="0"/>
      <w:adjustRightInd w:val="0"/>
      <w:jc w:val="both"/>
    </w:pPr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6"/>
      <w:szCs w:val="26"/>
      <w:lang w:val="en-US" w:eastAsia="en-US"/>
    </w:rPr>
  </w:style>
  <w:style w:type="paragraph" w:styleId="Ttulo2">
    <w:name w:val="heading 2"/>
    <w:basedOn w:val="Normal"/>
    <w:next w:val="Normal"/>
    <w:qFormat/>
    <w:rsid w:val="001B2D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9C60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Fontepargpadro" w:default="1">
    <w:name w:val="Default Paragraph Font"/>
    <w:semiHidden/>
  </w:style>
  <w:style w:type="table" w:styleId="Tabe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semiHidden/>
  </w:style>
  <w:style w:type="paragraph" w:styleId="Heading" w:customStyle="1">
    <w:name w:val="Heading"/>
    <w:basedOn w:val="Normal"/>
    <w:next w:val="Corpodetexto"/>
    <w:pPr>
      <w:keepNext/>
      <w:spacing w:before="240" w:after="120"/>
      <w:jc w:val="left"/>
    </w:pPr>
    <w:rPr>
      <w:rFonts w:ascii="Arial" w:hAnsi="Arial" w:cs="Tahoma"/>
      <w:sz w:val="28"/>
      <w:szCs w:val="28"/>
      <w:lang/>
    </w:rPr>
  </w:style>
  <w:style w:type="paragraph" w:styleId="Corpodetexto">
    <w:name w:val="Body Text"/>
    <w:basedOn w:val="Normal"/>
    <w:pPr>
      <w:spacing w:after="120"/>
      <w:jc w:val="left"/>
    </w:pPr>
    <w:rPr>
      <w:rFonts w:cs="Tahoma"/>
      <w:lang/>
    </w:rPr>
  </w:style>
  <w:style w:type="paragraph" w:styleId="Lista">
    <w:name w:val="List"/>
    <w:basedOn w:val="Corpodetexto"/>
    <w:rPr>
      <w:rFonts w:ascii="Tahoma"/>
    </w:rPr>
  </w:style>
  <w:style w:type="paragraph" w:styleId="Legenda">
    <w:name w:val="caption"/>
    <w:basedOn w:val="Normal"/>
    <w:qFormat/>
    <w:pPr>
      <w:spacing w:before="120" w:after="120"/>
      <w:jc w:val="left"/>
    </w:pPr>
    <w:rPr>
      <w:rFonts w:cs="Tahoma"/>
      <w:i/>
      <w:iCs/>
      <w:lang/>
    </w:rPr>
  </w:style>
  <w:style w:type="paragraph" w:styleId="Index" w:customStyle="1">
    <w:name w:val="Index"/>
    <w:basedOn w:val="Normal"/>
    <w:pPr>
      <w:jc w:val="left"/>
    </w:pPr>
    <w:rPr>
      <w:rFonts w:ascii="Tahoma" w:cs="Tahoma"/>
      <w:lang/>
    </w:rPr>
  </w:style>
  <w:style w:type="paragraph" w:styleId="Heading1" w:customStyle="1">
    <w:name w:val="heading 10"/>
    <w:basedOn w:val="Normal"/>
    <w:next w:val="Corpodetexto"/>
    <w:pPr>
      <w:keepNext/>
      <w:spacing w:before="240" w:after="120"/>
      <w:jc w:val="left"/>
    </w:pPr>
    <w:rPr>
      <w:rFonts w:ascii="Arial" w:hAnsi="Arial" w:cs="Tahoma"/>
      <w:sz w:val="28"/>
      <w:szCs w:val="28"/>
      <w:lang/>
    </w:rPr>
  </w:style>
  <w:style w:type="paragraph" w:styleId="Index1" w:customStyle="1">
    <w:name w:val="Index1"/>
    <w:basedOn w:val="Normal"/>
    <w:pPr>
      <w:jc w:val="left"/>
    </w:pPr>
    <w:rPr>
      <w:rFonts w:ascii="Tahoma" w:cs="Tahoma"/>
      <w:lang/>
    </w:rPr>
  </w:style>
  <w:style w:type="paragraph" w:styleId="WW-caption" w:customStyle="1">
    <w:name w:val="WW-caption"/>
    <w:basedOn w:val="Normal"/>
    <w:pPr>
      <w:spacing w:before="120" w:after="120"/>
      <w:jc w:val="left"/>
    </w:pPr>
    <w:rPr>
      <w:rFonts w:ascii="Tahoma" w:cs="Tahoma"/>
      <w:i/>
      <w:iCs/>
      <w:sz w:val="20"/>
      <w:szCs w:val="20"/>
      <w:lang/>
    </w:rPr>
  </w:style>
  <w:style w:type="paragraph" w:styleId="WW-Index" w:customStyle="1">
    <w:name w:val="WW-Index"/>
    <w:basedOn w:val="Normal"/>
    <w:pPr>
      <w:jc w:val="left"/>
    </w:pPr>
    <w:rPr>
      <w:rFonts w:ascii="Tahoma" w:cs="Tahoma"/>
      <w:lang/>
    </w:rPr>
  </w:style>
  <w:style w:type="paragraph" w:styleId="WW-Heading" w:customStyle="1">
    <w:name w:val="WW-Heading"/>
    <w:basedOn w:val="Normal"/>
    <w:next w:val="Corpodetexto"/>
    <w:pPr>
      <w:keepNext/>
      <w:spacing w:before="240" w:after="120"/>
      <w:jc w:val="left"/>
    </w:pPr>
    <w:rPr>
      <w:rFonts w:ascii="Arial" w:hAnsi="Arial" w:cs="Tahoma"/>
      <w:sz w:val="28"/>
      <w:szCs w:val="28"/>
      <w:lang/>
    </w:rPr>
  </w:style>
  <w:style w:type="paragraph" w:styleId="WW-caption1" w:customStyle="1">
    <w:name w:val="WW-caption1"/>
    <w:basedOn w:val="Normal"/>
    <w:pPr>
      <w:spacing w:before="120" w:after="120"/>
      <w:jc w:val="left"/>
    </w:pPr>
    <w:rPr>
      <w:rFonts w:cs="Tahoma"/>
      <w:i/>
      <w:iCs/>
      <w:lang/>
    </w:rPr>
  </w:style>
  <w:style w:type="paragraph" w:styleId="WW-Index1" w:customStyle="1">
    <w:name w:val="WW-Index1"/>
    <w:basedOn w:val="Normal"/>
    <w:pPr>
      <w:jc w:val="left"/>
    </w:pPr>
    <w:rPr>
      <w:rFonts w:ascii="Tahoma" w:cs="Tahoma"/>
      <w:lang/>
    </w:rPr>
  </w:style>
  <w:style w:type="paragraph" w:styleId="WW-caption11" w:customStyle="1">
    <w:name w:val="WW-caption11"/>
    <w:basedOn w:val="Normal"/>
    <w:pPr>
      <w:spacing w:before="120" w:after="120"/>
      <w:jc w:val="left"/>
    </w:pPr>
    <w:rPr>
      <w:rFonts w:ascii="Tahoma" w:cs="Tahoma"/>
      <w:i/>
      <w:iCs/>
      <w:sz w:val="20"/>
      <w:szCs w:val="20"/>
      <w:lang/>
    </w:rPr>
  </w:style>
  <w:style w:type="paragraph" w:styleId="WW-Index11" w:customStyle="1">
    <w:name w:val="WW-Index11"/>
    <w:basedOn w:val="Normal"/>
    <w:pPr>
      <w:jc w:val="left"/>
    </w:pPr>
    <w:rPr>
      <w:rFonts w:ascii="Tahoma" w:cs="Tahoma"/>
      <w:lang/>
    </w:rPr>
  </w:style>
  <w:style w:type="paragraph" w:styleId="WW-caption111" w:customStyle="1">
    <w:name w:val="WW-caption111"/>
    <w:basedOn w:val="Normal"/>
    <w:pPr>
      <w:spacing w:before="120" w:after="120"/>
      <w:jc w:val="left"/>
    </w:pPr>
    <w:rPr>
      <w:rFonts w:ascii="Tahoma" w:cs="Tahoma"/>
      <w:i/>
      <w:iCs/>
      <w:sz w:val="20"/>
      <w:szCs w:val="20"/>
      <w:lang/>
    </w:rPr>
  </w:style>
  <w:style w:type="paragraph" w:styleId="WW-Index111" w:customStyle="1">
    <w:name w:val="WW-Index111"/>
    <w:basedOn w:val="Normal"/>
    <w:pPr>
      <w:jc w:val="left"/>
    </w:pPr>
    <w:rPr>
      <w:rFonts w:ascii="Tahoma" w:cs="Tahoma"/>
      <w:lang/>
    </w:rPr>
  </w:style>
  <w:style w:type="paragraph" w:styleId="Cabealho">
    <w:name w:val="header"/>
    <w:basedOn w:val="Normal"/>
    <w:pPr>
      <w:tabs>
        <w:tab w:val="center" w:pos="4419"/>
        <w:tab w:val="right" w:pos="8838"/>
      </w:tabs>
      <w:jc w:val="left"/>
    </w:pPr>
    <w:rPr>
      <w:lang w:val="en-US" w:eastAsia="en-US"/>
    </w:rPr>
  </w:style>
  <w:style w:type="paragraph" w:styleId="Corpodotexto" w:customStyle="1">
    <w:name w:val="Corpo do texto"/>
    <w:basedOn w:val="Normal"/>
    <w:pPr>
      <w:spacing w:after="120"/>
      <w:jc w:val="left"/>
    </w:pPr>
    <w:rPr>
      <w:lang/>
    </w:rPr>
  </w:style>
  <w:style w:type="paragraph" w:styleId="TableContents" w:customStyle="1">
    <w:name w:val="Table Contents"/>
    <w:basedOn w:val="Corpodotexto"/>
    <w:pPr>
      <w:spacing w:after="0"/>
    </w:pPr>
  </w:style>
  <w:style w:type="paragraph" w:styleId="TableHeading" w:customStyle="1">
    <w:name w:val="Table Heading"/>
    <w:basedOn w:val="TableContents"/>
    <w:pPr>
      <w:jc w:val="center"/>
    </w:pPr>
    <w:rPr>
      <w:b/>
      <w:bCs/>
      <w:i/>
      <w:iCs/>
    </w:rPr>
  </w:style>
  <w:style w:type="paragraph" w:styleId="WW-TableContents" w:customStyle="1">
    <w:name w:val="WW-Table Contents"/>
    <w:basedOn w:val="Normal"/>
    <w:pPr>
      <w:jc w:val="left"/>
    </w:pPr>
    <w:rPr>
      <w:rFonts w:ascii="Tahoma" w:cs="Tahoma"/>
      <w:lang/>
    </w:rPr>
  </w:style>
  <w:style w:type="paragraph" w:styleId="WW-TableHeading" w:customStyle="1">
    <w:name w:val="WW-Table Heading"/>
    <w:basedOn w:val="WW-TableContents"/>
    <w:pPr>
      <w:jc w:val="center"/>
    </w:pPr>
    <w:rPr>
      <w:b/>
      <w:bCs/>
      <w:i/>
      <w:iCs/>
    </w:rPr>
  </w:style>
  <w:style w:type="paragraph" w:styleId="WW-TableContents1" w:customStyle="1">
    <w:name w:val="WW-Table Contents1"/>
    <w:basedOn w:val="Normal"/>
    <w:pPr>
      <w:jc w:val="left"/>
    </w:pPr>
    <w:rPr>
      <w:rFonts w:ascii="Tahoma" w:cs="Tahoma"/>
      <w:lang/>
    </w:rPr>
  </w:style>
  <w:style w:type="paragraph" w:styleId="WW-TableHeading1" w:customStyle="1">
    <w:name w:val="WW-Table Heading1"/>
    <w:basedOn w:val="WW-TableContents1"/>
    <w:pPr>
      <w:jc w:val="center"/>
    </w:pPr>
    <w:rPr>
      <w:b/>
      <w:bCs/>
      <w:i/>
      <w:iCs/>
    </w:rPr>
  </w:style>
  <w:style w:type="paragraph" w:styleId="WW-TableContents12" w:customStyle="1">
    <w:name w:val="WW-Table Contents12"/>
    <w:basedOn w:val="Normal"/>
    <w:pPr>
      <w:jc w:val="left"/>
    </w:pPr>
    <w:rPr>
      <w:rFonts w:ascii="Tahoma" w:cs="Tahoma"/>
      <w:lang/>
    </w:rPr>
  </w:style>
  <w:style w:type="paragraph" w:styleId="WW-TableHeading12" w:customStyle="1">
    <w:name w:val="WW-Table Heading12"/>
    <w:basedOn w:val="WW-TableContents12"/>
    <w:pPr>
      <w:jc w:val="center"/>
    </w:pPr>
    <w:rPr>
      <w:b/>
      <w:bCs/>
      <w:i/>
      <w:iCs/>
    </w:rPr>
  </w:style>
  <w:style w:type="paragraph" w:styleId="WW-TableContents123" w:customStyle="1">
    <w:name w:val="WW-Table Contents123"/>
    <w:basedOn w:val="Normal"/>
    <w:pPr>
      <w:jc w:val="left"/>
    </w:pPr>
    <w:rPr>
      <w:rFonts w:ascii="Tahoma" w:cs="Tahoma"/>
      <w:lang/>
    </w:rPr>
  </w:style>
  <w:style w:type="paragraph" w:styleId="WW-TableHeading123" w:customStyle="1">
    <w:name w:val="WW-Table Heading123"/>
    <w:basedOn w:val="WW-TableContents123"/>
    <w:pPr>
      <w:jc w:val="center"/>
    </w:pPr>
    <w:rPr>
      <w:b/>
      <w:bCs/>
    </w:rPr>
  </w:style>
  <w:style w:type="paragraph" w:styleId="TableContents1" w:customStyle="1">
    <w:name w:val="Table Contents1"/>
    <w:basedOn w:val="Normal"/>
    <w:pPr>
      <w:jc w:val="left"/>
    </w:pPr>
    <w:rPr>
      <w:rFonts w:ascii="Tahoma" w:cs="Tahoma"/>
      <w:lang/>
    </w:rPr>
  </w:style>
  <w:style w:type="paragraph" w:styleId="TableHeading1" w:customStyle="1">
    <w:name w:val="Table Heading1"/>
    <w:basedOn w:val="TableContents1"/>
    <w:pPr>
      <w:jc w:val="center"/>
    </w:pPr>
    <w:rPr>
      <w:b/>
      <w:bCs/>
    </w:rPr>
  </w:style>
  <w:style w:type="paragraph" w:styleId="Rodap">
    <w:name w:val="footer"/>
    <w:basedOn w:val="Normal"/>
    <w:rsid w:val="003B350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091FA9"/>
    <w:pPr>
      <w:widowControl w:val="0"/>
      <w:autoSpaceDE w:val="0"/>
      <w:autoSpaceDN w:val="0"/>
      <w:adjustRightInd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5F04B9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36518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link w:val="Textodebalo"/>
    <w:rsid w:val="00F36518"/>
    <w:rPr>
      <w:rFonts w:ascii="Tahoma" w:hAnsi="Tahoma" w:cs="Tahoma"/>
      <w:sz w:val="16"/>
      <w:szCs w:val="16"/>
    </w:rPr>
  </w:style>
  <w:style w:type="character" w:styleId="MenoPendente">
    <w:name w:val="Unresolved Mention"/>
    <w:uiPriority w:val="99"/>
    <w:semiHidden/>
    <w:unhideWhenUsed/>
    <w:rsid w:val="00313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mailto:cascavel.ppgcomp@unioeste.br" TargetMode="External" Id="rId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UNIOESTE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UNIVERSIDADE ESTADUAL DO OESTE DO PARANÁ – CAMPUS DE CASCAVEL</dc:title>
  <dc:subject/>
  <dc:creator>usuário</dc:creator>
  <keywords/>
  <lastModifiedBy>PPGComp Cascavel</lastModifiedBy>
  <revision>4</revision>
  <lastPrinted>2015-09-02T22:57:00.0000000Z</lastPrinted>
  <dcterms:created xsi:type="dcterms:W3CDTF">2022-01-27T18:12:00.0000000Z</dcterms:created>
  <dcterms:modified xsi:type="dcterms:W3CDTF">2022-01-27T18:30:03.5489310Z</dcterms:modified>
</coreProperties>
</file>